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12" w:rsidRDefault="00C36741" w:rsidP="00020A12">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2.25pt">
            <v:imagedata r:id="rId6" o:title="LOGO ASET 1000px web-01"/>
          </v:shape>
        </w:pic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Announcement in the newspaper for a position in the eldEARLY project funded by IADSA from ASET Center:</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part of the IADSA program, </w:t>
      </w:r>
      <w:r w:rsidRPr="00131DAE">
        <w:rPr>
          <w:rFonts w:ascii="Times New Roman" w:eastAsia="Times New Roman" w:hAnsi="Times New Roman" w:cs="Times New Roman"/>
          <w:sz w:val="24"/>
          <w:szCs w:val="24"/>
        </w:rPr>
        <w:t xml:space="preserve"> Center for Social, Economic, and Territorial Administration (ASET) is implementing the eldEARLY project (Improvement of the Elderly Care System in Albania).</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The project aims to strengthen actions in support of vulnerable elderly people, to identify in advance situations of risk and the need for services for the elderly, and to improve the social-territorial welfare system in Albania, by promoting the involvement of local authorities and other actors to develop an innovative home care system for the elderly.</w:t>
      </w:r>
    </w:p>
    <w:p w:rsid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Project duration:</w:t>
      </w:r>
      <w:r w:rsidRPr="00131DAE">
        <w:rPr>
          <w:rFonts w:ascii="Times New Roman" w:eastAsia="Times New Roman" w:hAnsi="Times New Roman" w:cs="Times New Roman"/>
          <w:sz w:val="24"/>
          <w:szCs w:val="24"/>
        </w:rPr>
        <w:t xml:space="preserve"> 24 months</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 xml:space="preserve"> Center for Social, Economic, and Territorial Administration invites all interested candidates to apply for the full-time position of </w:t>
      </w:r>
      <w:r w:rsidRPr="00131DAE">
        <w:rPr>
          <w:rFonts w:ascii="Times New Roman" w:eastAsia="Times New Roman" w:hAnsi="Times New Roman" w:cs="Times New Roman"/>
          <w:b/>
          <w:bCs/>
          <w:sz w:val="24"/>
          <w:szCs w:val="24"/>
        </w:rPr>
        <w:t>Financial Officer</w:t>
      </w:r>
      <w:r w:rsidRPr="00131DAE">
        <w:rPr>
          <w:rFonts w:ascii="Times New Roman" w:eastAsia="Times New Roman" w:hAnsi="Times New Roman" w:cs="Times New Roman"/>
          <w:sz w:val="24"/>
          <w:szCs w:val="24"/>
        </w:rPr>
        <w:t>.</w:t>
      </w:r>
      <w:r w:rsidRPr="00131DAE">
        <w:rPr>
          <w:rFonts w:ascii="Times New Roman" w:eastAsia="Times New Roman" w:hAnsi="Times New Roman" w:cs="Times New Roman"/>
          <w:sz w:val="24"/>
          <w:szCs w:val="24"/>
        </w:rPr>
        <w:br/>
      </w:r>
      <w:r w:rsidRPr="00131DAE">
        <w:rPr>
          <w:rFonts w:ascii="Times New Roman" w:eastAsia="Times New Roman" w:hAnsi="Times New Roman" w:cs="Times New Roman"/>
          <w:b/>
          <w:bCs/>
          <w:sz w:val="24"/>
          <w:szCs w:val="24"/>
        </w:rPr>
        <w:t>Location:</w:t>
      </w:r>
      <w:r w:rsidRPr="00131DAE">
        <w:rPr>
          <w:rFonts w:ascii="Times New Roman" w:eastAsia="Times New Roman" w:hAnsi="Times New Roman" w:cs="Times New Roman"/>
          <w:sz w:val="24"/>
          <w:szCs w:val="24"/>
        </w:rPr>
        <w:t xml:space="preserve"> Tirana.</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Financial Officer</w:t>
      </w:r>
      <w:r w:rsidRPr="00131DAE">
        <w:rPr>
          <w:rFonts w:ascii="Times New Roman" w:eastAsia="Times New Roman" w:hAnsi="Times New Roman" w:cs="Times New Roman"/>
          <w:sz w:val="24"/>
          <w:szCs w:val="24"/>
        </w:rPr>
        <w:br/>
        <w:t>The candidate will be responsible for the financial management of the project, in accordance with the IADSA indicators.</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Candidates must meet the following criteria:</w:t>
      </w:r>
    </w:p>
    <w:p w:rsidR="00131DAE" w:rsidRPr="00131DAE" w:rsidRDefault="00131DAE" w:rsidP="00131D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Hold a degree in Finance or Business Administration.</w:t>
      </w:r>
    </w:p>
    <w:p w:rsidR="00131DAE" w:rsidRPr="00131DAE" w:rsidRDefault="00131DAE" w:rsidP="00131D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Have good knowledge of the state financial system, the state budget system, and the fiscal system in Albania.</w:t>
      </w:r>
    </w:p>
    <w:p w:rsidR="00131DAE" w:rsidRPr="00131DAE" w:rsidRDefault="00131DAE" w:rsidP="00131D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At least 3 years of professional experience in a related field.</w:t>
      </w:r>
    </w:p>
    <w:p w:rsidR="00131DAE" w:rsidRPr="00131DAE" w:rsidRDefault="00131DAE" w:rsidP="00131D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Good command of the English language.</w:t>
      </w:r>
    </w:p>
    <w:p w:rsidR="00131DAE" w:rsidRPr="00131DAE" w:rsidRDefault="00131DAE" w:rsidP="00131D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Good knowledge of computer programs (Word, Excel, Web 2.0).</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Additional desirable criteria:</w:t>
      </w:r>
    </w:p>
    <w:p w:rsidR="00131DAE" w:rsidRPr="00131DAE" w:rsidRDefault="00131DAE" w:rsidP="00131D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Experience working in similar projects financed by international organizations (EU, WB, UN agencies, etc.).</w:t>
      </w:r>
    </w:p>
    <w:p w:rsidR="00131DAE" w:rsidRPr="00131DAE" w:rsidRDefault="00131DAE" w:rsidP="00131D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Good knowledge of the Italian language.</w:t>
      </w:r>
    </w:p>
    <w:p w:rsidR="00131DAE" w:rsidRPr="00131DAE" w:rsidRDefault="00131DAE" w:rsidP="00131DAE">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b/>
          <w:bCs/>
          <w:sz w:val="24"/>
          <w:szCs w:val="24"/>
        </w:rPr>
        <w:t>Candidates should submit their CV (Europass format) and other documents proving the required criteria online at the following email address: info@aset.center.al or by mail to: Rruga “Fadil Rada” Vila Huta, apartment 1, by July 29, 2024.</w:t>
      </w:r>
    </w:p>
    <w:p w:rsidR="00812F47" w:rsidRPr="00C36741" w:rsidRDefault="00131DAE" w:rsidP="00C36741">
      <w:pPr>
        <w:spacing w:before="100" w:beforeAutospacing="1" w:after="100" w:afterAutospacing="1" w:line="240" w:lineRule="auto"/>
        <w:rPr>
          <w:rFonts w:ascii="Times New Roman" w:eastAsia="Times New Roman" w:hAnsi="Times New Roman" w:cs="Times New Roman"/>
          <w:sz w:val="24"/>
          <w:szCs w:val="24"/>
        </w:rPr>
      </w:pPr>
      <w:r w:rsidRPr="00131DAE">
        <w:rPr>
          <w:rFonts w:ascii="Times New Roman" w:eastAsia="Times New Roman" w:hAnsi="Times New Roman" w:cs="Times New Roman"/>
          <w:sz w:val="24"/>
          <w:szCs w:val="24"/>
        </w:rPr>
        <w:t>For further</w:t>
      </w:r>
      <w:r>
        <w:rPr>
          <w:rFonts w:ascii="Times New Roman" w:eastAsia="Times New Roman" w:hAnsi="Times New Roman" w:cs="Times New Roman"/>
          <w:sz w:val="24"/>
          <w:szCs w:val="24"/>
        </w:rPr>
        <w:t xml:space="preserve"> information, please contact </w:t>
      </w:r>
      <w:r w:rsidRPr="00131DAE">
        <w:rPr>
          <w:rFonts w:ascii="Times New Roman" w:eastAsia="Times New Roman" w:hAnsi="Times New Roman" w:cs="Times New Roman"/>
          <w:sz w:val="24"/>
          <w:szCs w:val="24"/>
        </w:rPr>
        <w:t xml:space="preserve"> ASET Center at phone number: 0693077364.</w:t>
      </w:r>
      <w:r w:rsidRPr="00131DAE">
        <w:rPr>
          <w:rFonts w:ascii="Times New Roman" w:eastAsia="Times New Roman" w:hAnsi="Times New Roman" w:cs="Times New Roman"/>
          <w:sz w:val="24"/>
          <w:szCs w:val="24"/>
        </w:rPr>
        <w:br/>
        <w:t>Shortlisted candidates will be notified via email or phone about the interview date and location.</w:t>
      </w:r>
      <w:bookmarkStart w:id="0" w:name="_GoBack"/>
      <w:bookmarkEnd w:id="0"/>
    </w:p>
    <w:sectPr w:rsidR="00812F47" w:rsidRPr="00C36741" w:rsidSect="00812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3A9B"/>
    <w:multiLevelType w:val="multilevel"/>
    <w:tmpl w:val="3048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A7AD9"/>
    <w:multiLevelType w:val="multilevel"/>
    <w:tmpl w:val="6D4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31DAE"/>
    <w:rsid w:val="00020A12"/>
    <w:rsid w:val="00131DAE"/>
    <w:rsid w:val="00812F47"/>
    <w:rsid w:val="00C3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D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D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7303">
      <w:bodyDiv w:val="1"/>
      <w:marLeft w:val="0"/>
      <w:marRight w:val="0"/>
      <w:marTop w:val="0"/>
      <w:marBottom w:val="0"/>
      <w:divBdr>
        <w:top w:val="none" w:sz="0" w:space="0" w:color="auto"/>
        <w:left w:val="none" w:sz="0" w:space="0" w:color="auto"/>
        <w:bottom w:val="none" w:sz="0" w:space="0" w:color="auto"/>
        <w:right w:val="none" w:sz="0" w:space="0" w:color="auto"/>
      </w:divBdr>
      <w:divsChild>
        <w:div w:id="363020495">
          <w:marLeft w:val="0"/>
          <w:marRight w:val="0"/>
          <w:marTop w:val="0"/>
          <w:marBottom w:val="0"/>
          <w:divBdr>
            <w:top w:val="none" w:sz="0" w:space="0" w:color="auto"/>
            <w:left w:val="none" w:sz="0" w:space="0" w:color="auto"/>
            <w:bottom w:val="none" w:sz="0" w:space="0" w:color="auto"/>
            <w:right w:val="none" w:sz="0" w:space="0" w:color="auto"/>
          </w:divBdr>
          <w:divsChild>
            <w:div w:id="1056900857">
              <w:marLeft w:val="0"/>
              <w:marRight w:val="0"/>
              <w:marTop w:val="0"/>
              <w:marBottom w:val="0"/>
              <w:divBdr>
                <w:top w:val="none" w:sz="0" w:space="0" w:color="auto"/>
                <w:left w:val="none" w:sz="0" w:space="0" w:color="auto"/>
                <w:bottom w:val="none" w:sz="0" w:space="0" w:color="auto"/>
                <w:right w:val="none" w:sz="0" w:space="0" w:color="auto"/>
              </w:divBdr>
              <w:divsChild>
                <w:div w:id="850754453">
                  <w:marLeft w:val="0"/>
                  <w:marRight w:val="0"/>
                  <w:marTop w:val="0"/>
                  <w:marBottom w:val="0"/>
                  <w:divBdr>
                    <w:top w:val="none" w:sz="0" w:space="0" w:color="auto"/>
                    <w:left w:val="none" w:sz="0" w:space="0" w:color="auto"/>
                    <w:bottom w:val="none" w:sz="0" w:space="0" w:color="auto"/>
                    <w:right w:val="none" w:sz="0" w:space="0" w:color="auto"/>
                  </w:divBdr>
                  <w:divsChild>
                    <w:div w:id="1806239088">
                      <w:marLeft w:val="0"/>
                      <w:marRight w:val="0"/>
                      <w:marTop w:val="0"/>
                      <w:marBottom w:val="0"/>
                      <w:divBdr>
                        <w:top w:val="none" w:sz="0" w:space="0" w:color="auto"/>
                        <w:left w:val="none" w:sz="0" w:space="0" w:color="auto"/>
                        <w:bottom w:val="none" w:sz="0" w:space="0" w:color="auto"/>
                        <w:right w:val="none" w:sz="0" w:space="0" w:color="auto"/>
                      </w:divBdr>
                      <w:divsChild>
                        <w:div w:id="1548222520">
                          <w:marLeft w:val="0"/>
                          <w:marRight w:val="0"/>
                          <w:marTop w:val="0"/>
                          <w:marBottom w:val="0"/>
                          <w:divBdr>
                            <w:top w:val="none" w:sz="0" w:space="0" w:color="auto"/>
                            <w:left w:val="none" w:sz="0" w:space="0" w:color="auto"/>
                            <w:bottom w:val="none" w:sz="0" w:space="0" w:color="auto"/>
                            <w:right w:val="none" w:sz="0" w:space="0" w:color="auto"/>
                          </w:divBdr>
                          <w:divsChild>
                            <w:div w:id="15930245">
                              <w:marLeft w:val="0"/>
                              <w:marRight w:val="0"/>
                              <w:marTop w:val="0"/>
                              <w:marBottom w:val="0"/>
                              <w:divBdr>
                                <w:top w:val="none" w:sz="0" w:space="0" w:color="auto"/>
                                <w:left w:val="none" w:sz="0" w:space="0" w:color="auto"/>
                                <w:bottom w:val="none" w:sz="0" w:space="0" w:color="auto"/>
                                <w:right w:val="none" w:sz="0" w:space="0" w:color="auto"/>
                              </w:divBdr>
                              <w:divsChild>
                                <w:div w:id="1719545913">
                                  <w:marLeft w:val="0"/>
                                  <w:marRight w:val="0"/>
                                  <w:marTop w:val="0"/>
                                  <w:marBottom w:val="0"/>
                                  <w:divBdr>
                                    <w:top w:val="none" w:sz="0" w:space="0" w:color="auto"/>
                                    <w:left w:val="none" w:sz="0" w:space="0" w:color="auto"/>
                                    <w:bottom w:val="none" w:sz="0" w:space="0" w:color="auto"/>
                                    <w:right w:val="none" w:sz="0" w:space="0" w:color="auto"/>
                                  </w:divBdr>
                                  <w:divsChild>
                                    <w:div w:id="1074162318">
                                      <w:marLeft w:val="0"/>
                                      <w:marRight w:val="0"/>
                                      <w:marTop w:val="0"/>
                                      <w:marBottom w:val="0"/>
                                      <w:divBdr>
                                        <w:top w:val="none" w:sz="0" w:space="0" w:color="auto"/>
                                        <w:left w:val="none" w:sz="0" w:space="0" w:color="auto"/>
                                        <w:bottom w:val="none" w:sz="0" w:space="0" w:color="auto"/>
                                        <w:right w:val="none" w:sz="0" w:space="0" w:color="auto"/>
                                      </w:divBdr>
                                      <w:divsChild>
                                        <w:div w:id="63382455">
                                          <w:marLeft w:val="0"/>
                                          <w:marRight w:val="0"/>
                                          <w:marTop w:val="0"/>
                                          <w:marBottom w:val="0"/>
                                          <w:divBdr>
                                            <w:top w:val="none" w:sz="0" w:space="0" w:color="auto"/>
                                            <w:left w:val="none" w:sz="0" w:space="0" w:color="auto"/>
                                            <w:bottom w:val="none" w:sz="0" w:space="0" w:color="auto"/>
                                            <w:right w:val="none" w:sz="0" w:space="0" w:color="auto"/>
                                          </w:divBdr>
                                          <w:divsChild>
                                            <w:div w:id="1595744455">
                                              <w:marLeft w:val="0"/>
                                              <w:marRight w:val="0"/>
                                              <w:marTop w:val="0"/>
                                              <w:marBottom w:val="0"/>
                                              <w:divBdr>
                                                <w:top w:val="none" w:sz="0" w:space="0" w:color="auto"/>
                                                <w:left w:val="none" w:sz="0" w:space="0" w:color="auto"/>
                                                <w:bottom w:val="none" w:sz="0" w:space="0" w:color="auto"/>
                                                <w:right w:val="none" w:sz="0" w:space="0" w:color="auto"/>
                                              </w:divBdr>
                                              <w:divsChild>
                                                <w:div w:id="1882354308">
                                                  <w:marLeft w:val="0"/>
                                                  <w:marRight w:val="0"/>
                                                  <w:marTop w:val="0"/>
                                                  <w:marBottom w:val="0"/>
                                                  <w:divBdr>
                                                    <w:top w:val="none" w:sz="0" w:space="0" w:color="auto"/>
                                                    <w:left w:val="none" w:sz="0" w:space="0" w:color="auto"/>
                                                    <w:bottom w:val="none" w:sz="0" w:space="0" w:color="auto"/>
                                                    <w:right w:val="none" w:sz="0" w:space="0" w:color="auto"/>
                                                  </w:divBdr>
                                                  <w:divsChild>
                                                    <w:div w:id="1202668668">
                                                      <w:marLeft w:val="0"/>
                                                      <w:marRight w:val="0"/>
                                                      <w:marTop w:val="0"/>
                                                      <w:marBottom w:val="0"/>
                                                      <w:divBdr>
                                                        <w:top w:val="none" w:sz="0" w:space="0" w:color="auto"/>
                                                        <w:left w:val="none" w:sz="0" w:space="0" w:color="auto"/>
                                                        <w:bottom w:val="none" w:sz="0" w:space="0" w:color="auto"/>
                                                        <w:right w:val="none" w:sz="0" w:space="0" w:color="auto"/>
                                                      </w:divBdr>
                                                      <w:divsChild>
                                                        <w:div w:id="4000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user106</cp:lastModifiedBy>
  <cp:revision>5</cp:revision>
  <dcterms:created xsi:type="dcterms:W3CDTF">2024-12-19T16:52:00Z</dcterms:created>
  <dcterms:modified xsi:type="dcterms:W3CDTF">2024-12-20T11:42:00Z</dcterms:modified>
</cp:coreProperties>
</file>